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FC3F" w14:textId="4BB280AA" w:rsidR="00727F7D" w:rsidRDefault="006C0648">
      <w:pPr>
        <w:pStyle w:val="BodyA"/>
      </w:pPr>
      <w:r>
        <w:rPr>
          <w:b/>
          <w:bCs/>
          <w:i/>
          <w:iCs/>
        </w:rPr>
        <w:t>To</w:t>
      </w:r>
      <w:r>
        <w:t>:  Parents and guardi</w:t>
      </w:r>
      <w:r w:rsidR="0057054A">
        <w:t>ans of students at XXXX</w:t>
      </w:r>
      <w:r>
        <w:t xml:space="preserve"> </w:t>
      </w:r>
      <w:r w:rsidR="001A2FBD">
        <w:t>Elementary</w:t>
      </w:r>
      <w:r>
        <w:t xml:space="preserve"> School</w:t>
      </w:r>
    </w:p>
    <w:p w14:paraId="5F74B7DB" w14:textId="77777777" w:rsidR="00727F7D" w:rsidRDefault="00727F7D">
      <w:pPr>
        <w:pStyle w:val="BodyA"/>
      </w:pPr>
    </w:p>
    <w:p w14:paraId="1BBE2487" w14:textId="7ADECBB0" w:rsidR="00727F7D" w:rsidRDefault="006C0648">
      <w:pPr>
        <w:pStyle w:val="BodyA"/>
      </w:pPr>
      <w:r>
        <w:rPr>
          <w:b/>
          <w:bCs/>
          <w:i/>
          <w:iCs/>
        </w:rPr>
        <w:t>From</w:t>
      </w:r>
      <w:r>
        <w:t xml:space="preserve">:  </w:t>
      </w:r>
      <w:r w:rsidR="0057054A">
        <w:t>Name of Administrator</w:t>
      </w:r>
      <w:r>
        <w:t xml:space="preserve">, </w:t>
      </w:r>
      <w:r w:rsidR="0057054A">
        <w:t>Name of School District</w:t>
      </w:r>
    </w:p>
    <w:p w14:paraId="688C0BF5" w14:textId="77777777" w:rsidR="00727F7D" w:rsidRDefault="00727F7D">
      <w:pPr>
        <w:pStyle w:val="BodyA"/>
        <w:rPr>
          <w:b/>
          <w:bCs/>
          <w:i/>
          <w:iCs/>
        </w:rPr>
      </w:pPr>
    </w:p>
    <w:p w14:paraId="5FB3A9B1" w14:textId="7878ABD2" w:rsidR="00727F7D" w:rsidRDefault="006C0648">
      <w:pPr>
        <w:pStyle w:val="BodyA"/>
      </w:pPr>
      <w:r>
        <w:rPr>
          <w:b/>
          <w:bCs/>
          <w:i/>
          <w:iCs/>
        </w:rPr>
        <w:t>Dates</w:t>
      </w:r>
      <w:r>
        <w:t>:</w:t>
      </w:r>
      <w:r w:rsidR="0057054A">
        <w:tab/>
        <w:t xml:space="preserve">During the week of September </w:t>
      </w:r>
      <w:r w:rsidR="00ED236F">
        <w:t>XX</w:t>
      </w:r>
      <w:r w:rsidR="0057054A">
        <w:t xml:space="preserve">, </w:t>
      </w:r>
      <w:r w:rsidR="00ED236F">
        <w:t>XXXX</w:t>
      </w:r>
    </w:p>
    <w:p w14:paraId="0A81D687" w14:textId="0133807F" w:rsidR="00727F7D" w:rsidRDefault="0057054A">
      <w:pPr>
        <w:pStyle w:val="BodyA"/>
      </w:pPr>
      <w:r>
        <w:tab/>
        <w:t xml:space="preserve">During the week of </w:t>
      </w:r>
      <w:r w:rsidR="00ED236F">
        <w:t>February</w:t>
      </w:r>
      <w:r>
        <w:t xml:space="preserve"> </w:t>
      </w:r>
      <w:r w:rsidR="00ED236F">
        <w:t>XX</w:t>
      </w:r>
      <w:r>
        <w:t xml:space="preserve">, </w:t>
      </w:r>
      <w:r w:rsidR="00ED236F">
        <w:t>XXXX</w:t>
      </w:r>
    </w:p>
    <w:p w14:paraId="320FA9BF" w14:textId="0B9CB4AB" w:rsidR="00727F7D" w:rsidRDefault="006C0648">
      <w:pPr>
        <w:pStyle w:val="BodyA"/>
      </w:pPr>
      <w:r>
        <w:tab/>
      </w:r>
    </w:p>
    <w:p w14:paraId="1DEFE0C7" w14:textId="77777777" w:rsidR="00727F7D" w:rsidRDefault="00727F7D">
      <w:pPr>
        <w:pStyle w:val="BodyA"/>
      </w:pPr>
    </w:p>
    <w:p w14:paraId="168EE459" w14:textId="6C8E3BAC" w:rsidR="00727F7D" w:rsidRDefault="006C0648">
      <w:pPr>
        <w:pStyle w:val="BodyA"/>
      </w:pPr>
      <w:r>
        <w:rPr>
          <w:b/>
          <w:bCs/>
          <w:i/>
          <w:iCs/>
        </w:rPr>
        <w:t>Grades</w:t>
      </w:r>
      <w:r w:rsidR="00970691">
        <w:t xml:space="preserve">:  </w:t>
      </w:r>
      <w:r w:rsidR="00ED236F">
        <w:t>Pre-</w:t>
      </w:r>
      <w:r w:rsidR="00C252E1">
        <w:t>K through 5</w:t>
      </w:r>
      <w:r w:rsidR="00C252E1" w:rsidRPr="00C252E1">
        <w:rPr>
          <w:vertAlign w:val="superscript"/>
        </w:rPr>
        <w:t>th</w:t>
      </w:r>
      <w:r w:rsidR="00C252E1">
        <w:t xml:space="preserve"> </w:t>
      </w:r>
    </w:p>
    <w:p w14:paraId="02DAEAB3" w14:textId="77777777" w:rsidR="00727F7D" w:rsidRDefault="00727F7D">
      <w:pPr>
        <w:pStyle w:val="BodyA"/>
      </w:pPr>
    </w:p>
    <w:p w14:paraId="236A89A1" w14:textId="2EECE212" w:rsidR="00727F7D" w:rsidRDefault="006C0648">
      <w:pPr>
        <w:pStyle w:val="BodyA"/>
      </w:pPr>
      <w:r>
        <w:rPr>
          <w:b/>
          <w:bCs/>
          <w:i/>
          <w:iCs/>
        </w:rPr>
        <w:t>Activity</w:t>
      </w:r>
      <w:r>
        <w:t xml:space="preserve">:  </w:t>
      </w:r>
      <w:r w:rsidR="009A11CB">
        <w:t xml:space="preserve">Student Risk Screening Scale </w:t>
      </w:r>
      <w:r w:rsidR="009A11CB">
        <w:t>–</w:t>
      </w:r>
      <w:r w:rsidR="009A11CB">
        <w:t xml:space="preserve"> Internalizing/Externalizing</w:t>
      </w:r>
      <w:r>
        <w:t xml:space="preserve"> (S</w:t>
      </w:r>
      <w:r w:rsidR="009A11CB">
        <w:t>SRS-IE</w:t>
      </w:r>
      <w:r>
        <w:t>)</w:t>
      </w:r>
    </w:p>
    <w:p w14:paraId="492EAC99" w14:textId="77777777" w:rsidR="00727F7D" w:rsidRDefault="00727F7D">
      <w:pPr>
        <w:pStyle w:val="BodyA"/>
      </w:pPr>
    </w:p>
    <w:p w14:paraId="50A002D3" w14:textId="50A9A255" w:rsidR="00C92E8C" w:rsidRDefault="006C0648">
      <w:pPr>
        <w:pStyle w:val="BodyA"/>
      </w:pPr>
      <w:r>
        <w:rPr>
          <w:b/>
          <w:bCs/>
          <w:i/>
          <w:iCs/>
        </w:rPr>
        <w:t>Summary</w:t>
      </w:r>
      <w:r>
        <w:t>:  This is a brief behavioral screening questionnaire administered t</w:t>
      </w:r>
      <w:r w:rsidR="00C92E8C">
        <w:t>wo</w:t>
      </w:r>
      <w:r>
        <w:t xml:space="preserve"> times during the school year.  </w:t>
      </w:r>
      <w:r w:rsidR="00C92E8C">
        <w:t xml:space="preserve">Teachers will complete the 12 items survey for each student. Teachers will rate 12 behavioral attributes using a scale of </w:t>
      </w:r>
      <w:r w:rsidR="00C92E8C">
        <w:t>“</w:t>
      </w:r>
      <w:r w:rsidR="00C92E8C">
        <w:t>Never</w:t>
      </w:r>
      <w:r w:rsidR="00C92E8C">
        <w:t>”</w:t>
      </w:r>
      <w:r w:rsidR="00C92E8C">
        <w:t xml:space="preserve">, </w:t>
      </w:r>
      <w:r w:rsidR="00C92E8C">
        <w:t>“</w:t>
      </w:r>
      <w:r w:rsidR="00C92E8C">
        <w:t>Occasionally</w:t>
      </w:r>
      <w:r w:rsidR="00C92E8C">
        <w:t>”</w:t>
      </w:r>
      <w:r w:rsidR="00C92E8C">
        <w:t xml:space="preserve">, </w:t>
      </w:r>
      <w:r w:rsidR="00C92E8C">
        <w:t>“</w:t>
      </w:r>
      <w:r w:rsidR="00C92E8C">
        <w:t>Sometimes</w:t>
      </w:r>
      <w:r w:rsidR="00C92E8C">
        <w:t>”</w:t>
      </w:r>
      <w:r w:rsidR="00C92E8C">
        <w:t xml:space="preserve">, or </w:t>
      </w:r>
      <w:r w:rsidR="00C92E8C">
        <w:t>“</w:t>
      </w:r>
      <w:r w:rsidR="00C92E8C">
        <w:t>Frequently.</w:t>
      </w:r>
      <w:r w:rsidR="00C92E8C">
        <w:t>”</w:t>
      </w:r>
      <w:r w:rsidR="00C92E8C">
        <w:t xml:space="preserve"> The behaviors are grouped into 2 scales: </w:t>
      </w:r>
    </w:p>
    <w:p w14:paraId="16C56FE6" w14:textId="77777777" w:rsidR="009A11CB" w:rsidRDefault="009A11CB">
      <w:pPr>
        <w:pStyle w:val="BodyA"/>
      </w:pPr>
    </w:p>
    <w:p w14:paraId="0524D976" w14:textId="08FCD27A" w:rsidR="00727F7D" w:rsidRDefault="006C0648">
      <w:pPr>
        <w:pStyle w:val="BodyA"/>
      </w:pPr>
      <w:r>
        <w:t xml:space="preserve">1) </w:t>
      </w:r>
      <w:r w:rsidR="00C92E8C">
        <w:t>internalizing concerns</w:t>
      </w:r>
      <w:r>
        <w:t xml:space="preserve"> (5 items) </w:t>
      </w:r>
    </w:p>
    <w:p w14:paraId="71B741FB" w14:textId="4C2F5499" w:rsidR="00727F7D" w:rsidRDefault="006C0648">
      <w:pPr>
        <w:pStyle w:val="BodyA"/>
      </w:pPr>
      <w:r>
        <w:t xml:space="preserve">2) </w:t>
      </w:r>
      <w:r w:rsidR="00C92E8C">
        <w:t>externalizing concerns</w:t>
      </w:r>
      <w:r>
        <w:t xml:space="preserve"> (</w:t>
      </w:r>
      <w:r w:rsidR="00C92E8C">
        <w:t>7</w:t>
      </w:r>
      <w:r>
        <w:t xml:space="preserve"> items)</w:t>
      </w:r>
      <w:r>
        <w:tab/>
      </w:r>
    </w:p>
    <w:p w14:paraId="4ECD4ABF" w14:textId="77777777" w:rsidR="00C92E8C" w:rsidRDefault="00C92E8C">
      <w:pPr>
        <w:pStyle w:val="BodyA"/>
      </w:pPr>
    </w:p>
    <w:p w14:paraId="4F27EE30" w14:textId="7B58BC24" w:rsidR="00727F7D" w:rsidRDefault="006C0648">
      <w:pPr>
        <w:pStyle w:val="BodyA"/>
      </w:pPr>
      <w:proofErr w:type="spellStart"/>
      <w:r>
        <w:rPr>
          <w:b/>
          <w:bCs/>
          <w:i/>
          <w:iCs/>
        </w:rPr>
        <w:t>Opt</w:t>
      </w:r>
      <w:proofErr w:type="spellEnd"/>
      <w:r>
        <w:rPr>
          <w:b/>
          <w:bCs/>
          <w:i/>
          <w:iCs/>
        </w:rPr>
        <w:t xml:space="preserve"> Out</w:t>
      </w:r>
      <w:r>
        <w:t xml:space="preserve">:  If you </w:t>
      </w:r>
      <w:r>
        <w:rPr>
          <w:u w:val="single"/>
        </w:rPr>
        <w:t>do not</w:t>
      </w:r>
      <w:r>
        <w:t xml:space="preserve"> wish for your child to participate in the survey a parent/guardian must sign and return the opt out option below no </w:t>
      </w:r>
      <w:r w:rsidR="00970691">
        <w:t xml:space="preserve">later than </w:t>
      </w:r>
      <w:r w:rsidR="00C92E8C">
        <w:t>XXXXX</w:t>
      </w:r>
      <w:r w:rsidR="00B0627A">
        <w:t xml:space="preserve"> date</w:t>
      </w:r>
      <w:r>
        <w:t xml:space="preserve">.  </w:t>
      </w:r>
    </w:p>
    <w:p w14:paraId="49E985C6" w14:textId="77777777" w:rsidR="00727F7D" w:rsidRDefault="00727F7D">
      <w:pPr>
        <w:pStyle w:val="BodyA"/>
      </w:pPr>
    </w:p>
    <w:p w14:paraId="72164A0F" w14:textId="2189A814" w:rsidR="00727F7D" w:rsidRDefault="00970691" w:rsidP="00C92E8C">
      <w:pPr>
        <w:pStyle w:val="BodyA"/>
        <w:ind w:left="5040" w:hanging="5040"/>
      </w:pPr>
      <w:r>
        <w:rPr>
          <w:b/>
          <w:bCs/>
          <w:i/>
          <w:iCs/>
        </w:rPr>
        <w:t>Parent Resources</w:t>
      </w:r>
      <w:r>
        <w:t>:</w:t>
      </w:r>
      <w:r>
        <w:tab/>
      </w:r>
      <w:r w:rsidR="00C92E8C">
        <w:rPr>
          <w:b/>
          <w:bCs/>
          <w:u w:val="single"/>
        </w:rPr>
        <w:t xml:space="preserve">Student Risk Screening Scale </w:t>
      </w:r>
      <w:r w:rsidR="00C92E8C">
        <w:rPr>
          <w:b/>
          <w:bCs/>
          <w:u w:val="single"/>
        </w:rPr>
        <w:t>–</w:t>
      </w:r>
      <w:r w:rsidR="00C92E8C">
        <w:rPr>
          <w:b/>
          <w:bCs/>
          <w:u w:val="single"/>
        </w:rPr>
        <w:t xml:space="preserve"> Internalizing/ Externalizing (SRSS-IE)</w:t>
      </w:r>
    </w:p>
    <w:p w14:paraId="5C240627" w14:textId="6C12F654" w:rsidR="00727F7D" w:rsidRDefault="00970691">
      <w:pPr>
        <w:pStyle w:val="BodyA"/>
      </w:pPr>
      <w:r>
        <w:t>Administrator Contact Info</w:t>
      </w:r>
      <w:r>
        <w:tab/>
      </w:r>
      <w:r w:rsidR="006C0648">
        <w:tab/>
      </w:r>
      <w:r w:rsidR="006C0648">
        <w:tab/>
      </w:r>
      <w:r w:rsidR="006C0648">
        <w:tab/>
      </w:r>
      <w:hyperlink r:id="rId6" w:history="1">
        <w:r w:rsidR="001A2FBD" w:rsidRPr="008B5FFE">
          <w:rPr>
            <w:rStyle w:val="Hyperlink"/>
            <w:i/>
            <w:iCs/>
          </w:rPr>
          <w:t>https://www.ci3t.org/screening</w:t>
        </w:r>
      </w:hyperlink>
      <w:r w:rsidR="001A2FBD">
        <w:rPr>
          <w:i/>
          <w:iCs/>
        </w:rPr>
        <w:t xml:space="preserve"> </w:t>
      </w:r>
    </w:p>
    <w:p w14:paraId="13924111" w14:textId="77777777" w:rsidR="00727F7D" w:rsidRDefault="006C0648">
      <w:pPr>
        <w:pStyle w:val="BodyA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5B68D3" wp14:editId="5DD147FC">
                <wp:simplePos x="0" y="0"/>
                <wp:positionH relativeFrom="page">
                  <wp:posOffset>-221333</wp:posOffset>
                </wp:positionH>
                <wp:positionV relativeFrom="line">
                  <wp:posOffset>247094</wp:posOffset>
                </wp:positionV>
                <wp:extent cx="7770570" cy="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057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2B30C" id="officeArt object" o:spid="_x0000_s1026" style="position:absolute;flip:y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" from="-17.45pt,19.45pt" to="594.4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" strokeweight=".5pt">
                <v:stroke miterlimit="4" joinstyle="miter"/>
                <w10:wrap type="topAndBottom" anchorx="page" anchory="line"/>
              </v:line>
            </w:pict>
          </mc:Fallback>
        </mc:AlternateContent>
      </w:r>
    </w:p>
    <w:p w14:paraId="6CD6EC75" w14:textId="77777777" w:rsidR="00727F7D" w:rsidRDefault="006C0648">
      <w:pPr>
        <w:pStyle w:val="BodyA"/>
        <w:jc w:val="center"/>
      </w:pPr>
      <w:r>
        <w:t>OPT OUT</w:t>
      </w:r>
    </w:p>
    <w:p w14:paraId="0C3A490E" w14:textId="77777777" w:rsidR="00727F7D" w:rsidRDefault="00727F7D">
      <w:pPr>
        <w:pStyle w:val="BodyA"/>
        <w:jc w:val="center"/>
      </w:pPr>
    </w:p>
    <w:p w14:paraId="63BD90C9" w14:textId="4F56916A" w:rsidR="00727F7D" w:rsidRDefault="006C0648" w:rsidP="00C92E8C">
      <w:pPr>
        <w:pStyle w:val="BodyA"/>
      </w:pPr>
      <w:r>
        <w:t xml:space="preserve">I _______________________________ elect to opt out of the </w:t>
      </w:r>
      <w:r w:rsidR="00C92E8C">
        <w:t xml:space="preserve">Student Risk Screening Scale </w:t>
      </w:r>
      <w:r w:rsidR="00C92E8C">
        <w:t>–</w:t>
      </w:r>
      <w:r w:rsidR="00C92E8C">
        <w:t xml:space="preserve"> Internalizing/Externalizing (SRSS-IE) </w:t>
      </w:r>
      <w:r>
        <w:t>survey for  ______________________________.</w:t>
      </w:r>
    </w:p>
    <w:p w14:paraId="7A685512" w14:textId="77777777" w:rsidR="00727F7D" w:rsidRDefault="006C0648">
      <w:pPr>
        <w:pStyle w:val="BodyA"/>
      </w:pPr>
      <w:r>
        <w:t xml:space="preserve">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(Student</w:t>
      </w:r>
      <w:r>
        <w:rPr>
          <w:rFonts w:ascii="Arial Unicode MS" w:hAnsi="Helvetica"/>
          <w:b/>
          <w:bCs/>
          <w:sz w:val="18"/>
          <w:szCs w:val="18"/>
        </w:rPr>
        <w:t>’</w:t>
      </w:r>
      <w:r>
        <w:rPr>
          <w:b/>
          <w:bCs/>
          <w:sz w:val="18"/>
          <w:szCs w:val="18"/>
        </w:rPr>
        <w:t>s Name)</w:t>
      </w:r>
      <w:r>
        <w:rPr>
          <w:sz w:val="18"/>
          <w:szCs w:val="18"/>
        </w:rPr>
        <w:t xml:space="preserve">  </w:t>
      </w:r>
      <w:r>
        <w:t xml:space="preserve">   </w:t>
      </w:r>
    </w:p>
    <w:p w14:paraId="0F947C84" w14:textId="77777777" w:rsidR="00727F7D" w:rsidRDefault="006C0648">
      <w:pPr>
        <w:pStyle w:val="BodyA"/>
        <w:jc w:val="right"/>
      </w:pPr>
      <w:r>
        <w:t>_______________________________</w:t>
      </w:r>
    </w:p>
    <w:p w14:paraId="4E7999DC" w14:textId="77777777" w:rsidR="00727F7D" w:rsidRDefault="006C0648">
      <w:pPr>
        <w:pStyle w:val="BodyA"/>
        <w:jc w:val="right"/>
      </w:pPr>
      <w:r>
        <w:t>Parent</w:t>
      </w:r>
      <w:r>
        <w:rPr>
          <w:rFonts w:hAnsi="Helvetica"/>
        </w:rPr>
        <w:t>’</w:t>
      </w:r>
      <w:r>
        <w:t>s Signature</w:t>
      </w:r>
    </w:p>
    <w:p w14:paraId="2A1078D2" w14:textId="77777777" w:rsidR="00727F7D" w:rsidRDefault="00727F7D">
      <w:pPr>
        <w:pStyle w:val="BodyA"/>
        <w:jc w:val="right"/>
      </w:pPr>
    </w:p>
    <w:p w14:paraId="54F7D958" w14:textId="3A175EA8" w:rsidR="00727F7D" w:rsidRDefault="006C0648">
      <w:pPr>
        <w:pStyle w:val="BodyA"/>
        <w:rPr>
          <w:sz w:val="18"/>
          <w:szCs w:val="18"/>
        </w:rPr>
      </w:pPr>
      <w:r>
        <w:rPr>
          <w:sz w:val="18"/>
          <w:szCs w:val="18"/>
        </w:rPr>
        <w:t>Please return t</w:t>
      </w:r>
      <w:r w:rsidR="007F115F">
        <w:rPr>
          <w:sz w:val="18"/>
          <w:szCs w:val="18"/>
        </w:rPr>
        <w:t>his form n</w:t>
      </w:r>
      <w:r w:rsidR="00970691">
        <w:rPr>
          <w:sz w:val="18"/>
          <w:szCs w:val="18"/>
        </w:rPr>
        <w:t xml:space="preserve">o later than </w:t>
      </w:r>
      <w:r w:rsidR="00C92E8C">
        <w:rPr>
          <w:sz w:val="18"/>
          <w:szCs w:val="18"/>
        </w:rPr>
        <w:t>XXXXX</w:t>
      </w:r>
      <w:r>
        <w:rPr>
          <w:sz w:val="18"/>
          <w:szCs w:val="18"/>
        </w:rPr>
        <w:t xml:space="preserve"> to the following school official:  </w:t>
      </w:r>
      <w:r w:rsidR="00970691">
        <w:rPr>
          <w:sz w:val="18"/>
          <w:szCs w:val="18"/>
        </w:rPr>
        <w:t>NAME</w:t>
      </w:r>
      <w:r>
        <w:rPr>
          <w:sz w:val="18"/>
          <w:szCs w:val="18"/>
        </w:rPr>
        <w:t xml:space="preserve">, Assistant Principal. </w:t>
      </w:r>
    </w:p>
    <w:p w14:paraId="4359E2A1" w14:textId="77777777" w:rsidR="00727F7D" w:rsidRDefault="00727F7D">
      <w:pPr>
        <w:pStyle w:val="BodyA"/>
        <w:rPr>
          <w:sz w:val="18"/>
          <w:szCs w:val="18"/>
        </w:rPr>
      </w:pPr>
    </w:p>
    <w:p w14:paraId="6A581646" w14:textId="77777777" w:rsidR="00727F7D" w:rsidRPr="007F115F" w:rsidRDefault="006C0648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This notice is being provided to you under The Protection of Pupil Rights Amendment (PPRA), 20 U.S.C. </w:t>
      </w:r>
      <w:r>
        <w:rPr>
          <w:rFonts w:ascii="Arial Unicode MS" w:hAnsi="Helvetica"/>
          <w:sz w:val="18"/>
          <w:szCs w:val="18"/>
        </w:rPr>
        <w:t>§</w:t>
      </w:r>
      <w:r>
        <w:rPr>
          <w:rFonts w:ascii="Arial Unicode MS" w:hAnsi="Helvetica"/>
          <w:sz w:val="18"/>
          <w:szCs w:val="18"/>
        </w:rPr>
        <w:t xml:space="preserve"> </w:t>
      </w:r>
      <w:r>
        <w:rPr>
          <w:sz w:val="18"/>
          <w:szCs w:val="18"/>
        </w:rPr>
        <w:t>1232h.</w:t>
      </w:r>
    </w:p>
    <w:sectPr w:rsidR="00727F7D" w:rsidRPr="007F115F">
      <w:headerReference w:type="default" r:id="rId7"/>
      <w:footerReference w:type="default" r:id="rId8"/>
      <w:pgSz w:w="12240" w:h="15840"/>
      <w:pgMar w:top="1440" w:right="1080" w:bottom="144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46533" w14:textId="77777777" w:rsidR="003F60CA" w:rsidRDefault="003F60CA">
      <w:r>
        <w:separator/>
      </w:r>
    </w:p>
  </w:endnote>
  <w:endnote w:type="continuationSeparator" w:id="0">
    <w:p w14:paraId="72B9DCC2" w14:textId="77777777" w:rsidR="003F60CA" w:rsidRDefault="003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6E9D" w14:textId="77777777" w:rsidR="00727F7D" w:rsidRDefault="00727F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0696" w14:textId="77777777" w:rsidR="003F60CA" w:rsidRDefault="003F60CA">
      <w:r>
        <w:separator/>
      </w:r>
    </w:p>
  </w:footnote>
  <w:footnote w:type="continuationSeparator" w:id="0">
    <w:p w14:paraId="27891FE4" w14:textId="77777777" w:rsidR="003F60CA" w:rsidRDefault="003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C633" w14:textId="77777777" w:rsidR="00727F7D" w:rsidRDefault="00727F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7D"/>
    <w:rsid w:val="001A2FBD"/>
    <w:rsid w:val="002C1442"/>
    <w:rsid w:val="00330E2E"/>
    <w:rsid w:val="0035009E"/>
    <w:rsid w:val="003F60CA"/>
    <w:rsid w:val="0057054A"/>
    <w:rsid w:val="006C0648"/>
    <w:rsid w:val="00727F7D"/>
    <w:rsid w:val="007F115F"/>
    <w:rsid w:val="0080438C"/>
    <w:rsid w:val="00970691"/>
    <w:rsid w:val="009A11CB"/>
    <w:rsid w:val="00B0627A"/>
    <w:rsid w:val="00C252E1"/>
    <w:rsid w:val="00C92E8C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62D4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i/>
      <w:iCs/>
      <w:sz w:val="22"/>
      <w:szCs w:val="22"/>
      <w:u w:val="single"/>
      <w:lang w:val="en-US"/>
    </w:rPr>
  </w:style>
  <w:style w:type="character" w:styleId="UnresolvedMention">
    <w:name w:val="Unresolved Mention"/>
    <w:basedOn w:val="DefaultParagraphFont"/>
    <w:uiPriority w:val="99"/>
    <w:rsid w:val="001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3t.org/screen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1350</Characters>
  <Application>Microsoft Office Word</Application>
  <DocSecurity>0</DocSecurity>
  <Lines>27</Lines>
  <Paragraphs>13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Graybill</cp:lastModifiedBy>
  <cp:revision>7</cp:revision>
  <dcterms:created xsi:type="dcterms:W3CDTF">2021-05-12T21:15:00Z</dcterms:created>
  <dcterms:modified xsi:type="dcterms:W3CDTF">2021-05-12T21:24:00Z</dcterms:modified>
</cp:coreProperties>
</file>